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D8F" w:rsidRDefault="00090D8F" w:rsidP="00ED296C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02E6F" w:rsidRPr="00E725EF" w:rsidRDefault="00903A06" w:rsidP="00ED296C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Информация</w:t>
      </w:r>
    </w:p>
    <w:p w:rsidR="00CA29D5" w:rsidRPr="00CA29D5" w:rsidRDefault="00903A06" w:rsidP="00CA29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="008E17BE" w:rsidRPr="00E725EF">
        <w:rPr>
          <w:rFonts w:ascii="Times New Roman" w:hAnsi="Times New Roman"/>
          <w:b/>
          <w:sz w:val="28"/>
          <w:szCs w:val="28"/>
        </w:rPr>
        <w:t>роверк</w:t>
      </w:r>
      <w:r>
        <w:rPr>
          <w:rFonts w:ascii="Times New Roman" w:hAnsi="Times New Roman"/>
          <w:b/>
          <w:sz w:val="28"/>
          <w:szCs w:val="28"/>
        </w:rPr>
        <w:t>и</w:t>
      </w:r>
      <w:r w:rsidR="00CA29D5" w:rsidRPr="00CA29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аудита эффективности по размещению заказов на поставку товаров, выполнение работ, оказание услуг для нужд заказчиков по проведенным закупкам с соблюдением законодательства Российской Федерации и иных нормативных правовых актов</w:t>
      </w:r>
    </w:p>
    <w:p w:rsidR="00CA29D5" w:rsidRPr="00CA29D5" w:rsidRDefault="00CA29D5" w:rsidP="00CA29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29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Российской Федерации.</w:t>
      </w:r>
    </w:p>
    <w:p w:rsidR="008E17BE" w:rsidRDefault="005C76E0" w:rsidP="00BD44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планом работы </w:t>
      </w:r>
      <w:r w:rsidR="00E6260A" w:rsidRPr="00E72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Контрольно-счетной палаты </w:t>
      </w:r>
      <w:r w:rsidR="008E17BE" w:rsidRPr="00E72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 Славянский район</w:t>
      </w:r>
      <w:r w:rsidR="00AD1D41" w:rsidRPr="00E72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r w:rsidR="00DA7CB7" w:rsidRPr="00E72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="00CA2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903653" w:rsidRPr="00E72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год, </w:t>
      </w:r>
      <w:r w:rsidR="00030D1E" w:rsidRPr="00E72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было</w:t>
      </w:r>
      <w:r w:rsidR="008E17BE" w:rsidRPr="00E72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проведено контрольн</w:t>
      </w:r>
      <w:r w:rsidR="00903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 мероприятие</w:t>
      </w:r>
      <w:r w:rsidR="00030D1E" w:rsidRPr="00E72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факту</w:t>
      </w:r>
      <w:r w:rsidR="00CA29D5" w:rsidRPr="00CA29D5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аудита эффективности по размещению заказов на поставку товаров, выполнение работ, оказание услуг для нужд заказчиков по проведенным закупкам с соблюдением законодательства Российской Федерации и иных нормативных правовых актов Российской Федерации.</w:t>
      </w:r>
    </w:p>
    <w:p w:rsidR="00D1525E" w:rsidRPr="00E725EF" w:rsidRDefault="00D1525E" w:rsidP="00ED296C">
      <w:pPr>
        <w:tabs>
          <w:tab w:val="left" w:pos="851"/>
        </w:tabs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525E">
        <w:rPr>
          <w:rFonts w:ascii="Times New Roman" w:hAnsi="Times New Roman" w:cs="Times New Roman"/>
          <w:sz w:val="28"/>
          <w:szCs w:val="28"/>
        </w:rPr>
        <w:t xml:space="preserve">Объект контрольного мероприятия: </w:t>
      </w:r>
      <w:r w:rsidR="000F5B00">
        <w:rPr>
          <w:rFonts w:ascii="Times New Roman" w:hAnsi="Times New Roman" w:cs="Times New Roman"/>
          <w:sz w:val="28"/>
          <w:szCs w:val="28"/>
        </w:rPr>
        <w:t xml:space="preserve">МКУК «СДК Прикубанский» </w:t>
      </w:r>
      <w:r w:rsidR="00CA29D5">
        <w:rPr>
          <w:rFonts w:ascii="Times New Roman" w:hAnsi="Times New Roman" w:cs="Times New Roman"/>
          <w:sz w:val="28"/>
          <w:szCs w:val="28"/>
        </w:rPr>
        <w:t>Прикубанского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Славянск</w:t>
      </w:r>
      <w:r w:rsidR="00CA29D5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CA29D5">
        <w:rPr>
          <w:rFonts w:ascii="Times New Roman" w:hAnsi="Times New Roman" w:cs="Times New Roman"/>
          <w:sz w:val="28"/>
          <w:szCs w:val="28"/>
        </w:rPr>
        <w:t>а.</w:t>
      </w:r>
    </w:p>
    <w:p w:rsidR="00D1525E" w:rsidRPr="00E725EF" w:rsidRDefault="00D1525E" w:rsidP="00ED296C">
      <w:pPr>
        <w:pStyle w:val="a3"/>
        <w:shd w:val="clear" w:color="auto" w:fill="FFFFFF"/>
        <w:tabs>
          <w:tab w:val="left" w:pos="0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Объем проверенных средств по </w:t>
      </w:r>
      <w:r w:rsidR="00CA2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заключенным контрактам в 2022 году (всего в 2022 году заключено </w:t>
      </w:r>
      <w:r w:rsidR="000F5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CA2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 контракта) </w:t>
      </w:r>
      <w:r w:rsidRPr="00E72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составил </w:t>
      </w:r>
      <w:r w:rsidR="000F5B00" w:rsidRPr="000F5B0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4 657 581,28 </w:t>
      </w:r>
      <w:r w:rsidR="000F5B00" w:rsidRPr="000F5B00">
        <w:rPr>
          <w:rFonts w:ascii="Times New Roman" w:eastAsia="Times New Roman" w:hAnsi="Times New Roman" w:cs="Times New Roman"/>
          <w:sz w:val="28"/>
          <w:szCs w:val="28"/>
          <w:lang w:eastAsia="ar-SA"/>
        </w:rPr>
        <w:t>рублей</w:t>
      </w:r>
      <w:r w:rsidRPr="00E72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1525E" w:rsidRPr="00E725EF" w:rsidRDefault="00D1525E" w:rsidP="00367611">
      <w:pPr>
        <w:shd w:val="clear" w:color="auto" w:fill="FFFFFF"/>
        <w:tabs>
          <w:tab w:val="left" w:pos="709"/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средства из краевого бюджета </w:t>
      </w:r>
      <w:r w:rsidR="000F5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950 000</w:t>
      </w:r>
      <w:r w:rsidR="00CA2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,00</w:t>
      </w:r>
      <w:r w:rsidRPr="00E72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рублей;</w:t>
      </w:r>
    </w:p>
    <w:p w:rsidR="00D1525E" w:rsidRDefault="00D1525E" w:rsidP="00367611">
      <w:pPr>
        <w:tabs>
          <w:tab w:val="left" w:pos="851"/>
        </w:tabs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-средства </w:t>
      </w:r>
      <w:r w:rsidR="00CA2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бюджета </w:t>
      </w:r>
      <w:r w:rsidR="000F5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«СДК</w:t>
      </w:r>
      <w:r w:rsidR="00B25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F5B00">
        <w:rPr>
          <w:rFonts w:ascii="Times New Roman" w:hAnsi="Times New Roman" w:cs="Times New Roman"/>
          <w:sz w:val="28"/>
          <w:szCs w:val="28"/>
        </w:rPr>
        <w:t>Прикубанский</w:t>
      </w:r>
      <w:proofErr w:type="spellEnd"/>
      <w:r w:rsidR="000F5B00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CA29D5">
        <w:rPr>
          <w:rFonts w:ascii="Times New Roman" w:hAnsi="Times New Roman" w:cs="Times New Roman"/>
          <w:sz w:val="28"/>
          <w:szCs w:val="28"/>
        </w:rPr>
        <w:t>Прикубанского</w:t>
      </w:r>
      <w:proofErr w:type="spellEnd"/>
      <w:r w:rsidR="00CA29D5">
        <w:rPr>
          <w:rFonts w:ascii="Times New Roman" w:hAnsi="Times New Roman" w:cs="Times New Roman"/>
          <w:sz w:val="28"/>
          <w:szCs w:val="28"/>
        </w:rPr>
        <w:t xml:space="preserve"> сельского поселения Славянского района </w:t>
      </w:r>
      <w:r w:rsidR="000F5B00">
        <w:rPr>
          <w:rFonts w:ascii="Times New Roman" w:hAnsi="Times New Roman" w:cs="Times New Roman"/>
          <w:sz w:val="28"/>
          <w:szCs w:val="28"/>
        </w:rPr>
        <w:t>3 707 581,28</w:t>
      </w:r>
      <w:r w:rsidRPr="00E72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рубл</w:t>
      </w:r>
      <w:r w:rsidR="000F5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</w:t>
      </w:r>
      <w:r w:rsidRPr="00E72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67611" w:rsidRPr="00367611" w:rsidRDefault="00367611" w:rsidP="00367611">
      <w:pPr>
        <w:tabs>
          <w:tab w:val="left" w:pos="851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проведенной проверки выявлены нарушения</w:t>
      </w:r>
      <w:r w:rsidRPr="00367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6 статьи 38 </w:t>
      </w:r>
      <w:hyperlink r:id="rId5" w:history="1">
        <w:r w:rsidRPr="0036761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Федеральный закон "О контрактной системе в сфере закупок товаров, работ, услуг для обеспечения государственных и муниципальных нужд" от 05.04.2013 N 44-ФЗ, </w:t>
        </w:r>
      </w:hyperlink>
      <w:r w:rsidRPr="0036761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работники контрактной службы, (контрактный управляющий) МКУК «СДК Прикубансий» Прикубанского сельского поселения Славянского района Работники контрактной службы, не  имеют высшего образование или дополнительного профессионального образование в сфере закупок</w:t>
      </w:r>
      <w:proofErr w:type="gramStart"/>
      <w:r w:rsidRPr="00367611">
        <w:rPr>
          <w:rFonts w:ascii="Calibri" w:eastAsia="Times New Roman" w:hAnsi="Calibri" w:cs="Calibri"/>
          <w:color w:val="000000"/>
          <w:sz w:val="30"/>
          <w:szCs w:val="30"/>
          <w:shd w:val="clear" w:color="auto" w:fill="FFFFFF"/>
          <w:lang w:eastAsia="ru-RU"/>
        </w:rPr>
        <w:t>.</w:t>
      </w:r>
      <w:r w:rsidR="00B409C4" w:rsidRPr="00B409C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B409C4" w:rsidRPr="00B40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связи с чем</w:t>
      </w:r>
      <w:r w:rsidR="00B2586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409C4" w:rsidRPr="00B40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Директору «СДК Прикубанский» Прикубанского сельского поселения Славянского района направлено представление об устранении выявленных нарушени</w:t>
      </w:r>
      <w:r w:rsidR="00B409C4">
        <w:rPr>
          <w:rFonts w:ascii="Times New Roman" w:eastAsia="Times New Roman" w:hAnsi="Times New Roman" w:cs="Times New Roman"/>
          <w:sz w:val="28"/>
          <w:szCs w:val="28"/>
          <w:lang w:eastAsia="ru-RU"/>
        </w:rPr>
        <w:t>й.</w:t>
      </w:r>
    </w:p>
    <w:p w:rsidR="00367611" w:rsidRDefault="00367611" w:rsidP="00367611">
      <w:pPr>
        <w:tabs>
          <w:tab w:val="left" w:pos="851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76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Предложения</w:t>
      </w:r>
    </w:p>
    <w:p w:rsidR="00367611" w:rsidRPr="00367611" w:rsidRDefault="00367611" w:rsidP="00367611">
      <w:pPr>
        <w:tabs>
          <w:tab w:val="left" w:pos="851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67611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соблюдения требований пункта 6 статьи 38 Федеральный закон "О контрактной системе в сфере закупок товаров, работ, услуг для обеспечения государственных и муниципальных нужд" от 05.04.2013 N 44-ФЗ, СДК «Прикубанский»  Прикубанского сельского поселения Славянского района в целях предупреждения и пресечения дальнейших нарушений, произвести обучение контрактного управляющего (специалиста по закупкам), по дополнительному образованию в сфере закупок.</w:t>
      </w:r>
      <w:proofErr w:type="gramEnd"/>
    </w:p>
    <w:p w:rsidR="00367611" w:rsidRPr="00367611" w:rsidRDefault="00367611" w:rsidP="00090D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61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Принять меры по устранению выявленных в ходе контрольного мероприятия нарушений, в установленном порядке привлечь к ответственности лиц, допустивших нарушение.</w:t>
      </w:r>
    </w:p>
    <w:p w:rsidR="00367611" w:rsidRPr="00367611" w:rsidRDefault="00367611" w:rsidP="00090D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61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Разработать план мероприятий, направленный на устранение фактов нарушений, установленных проверкой.</w:t>
      </w:r>
    </w:p>
    <w:p w:rsidR="00B409C4" w:rsidRPr="00367611" w:rsidRDefault="00B409C4" w:rsidP="00B409C4">
      <w:pPr>
        <w:shd w:val="clear" w:color="auto" w:fill="FFFFFF"/>
        <w:tabs>
          <w:tab w:val="left" w:pos="709"/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7611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Фактов нарушения сроков</w:t>
      </w:r>
      <w:r w:rsidRPr="00367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выплат, равно как и фактов неправомерных выплат, не установлено.             </w:t>
      </w:r>
    </w:p>
    <w:p w:rsidR="00B409C4" w:rsidRPr="00367611" w:rsidRDefault="00B409C4" w:rsidP="00B409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7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 по результатам проверки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представление </w:t>
      </w:r>
      <w:r w:rsidRPr="00367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367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409C4" w:rsidRPr="00367611" w:rsidRDefault="00B409C4" w:rsidP="00B409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7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-Главе </w:t>
      </w:r>
      <w:r w:rsidRPr="00367611">
        <w:rPr>
          <w:rFonts w:ascii="Times New Roman" w:eastAsia="Calibri" w:hAnsi="Times New Roman" w:cs="Times New Roman"/>
          <w:sz w:val="28"/>
          <w:szCs w:val="28"/>
        </w:rPr>
        <w:t>Прикубанского сельского поселения Славянского района</w:t>
      </w:r>
      <w:proofErr w:type="gramStart"/>
      <w:r w:rsidRPr="00367611">
        <w:rPr>
          <w:rFonts w:ascii="Times New Roman" w:eastAsia="Calibri" w:hAnsi="Times New Roman" w:cs="Times New Roman"/>
          <w:sz w:val="28"/>
          <w:szCs w:val="28"/>
        </w:rPr>
        <w:t>.</w:t>
      </w:r>
      <w:r w:rsidRPr="00367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proofErr w:type="gramEnd"/>
    </w:p>
    <w:p w:rsidR="00B409C4" w:rsidRDefault="00B409C4" w:rsidP="00B409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-Директору «СДК</w:t>
      </w:r>
      <w:r>
        <w:rPr>
          <w:rFonts w:ascii="Times New Roman" w:hAnsi="Times New Roman" w:cs="Times New Roman"/>
          <w:sz w:val="28"/>
          <w:szCs w:val="28"/>
        </w:rPr>
        <w:t xml:space="preserve"> Прикубанский» Прикубанского сельского поселения Славянского района;</w:t>
      </w:r>
      <w:bookmarkStart w:id="0" w:name="_GoBack"/>
      <w:bookmarkEnd w:id="0"/>
    </w:p>
    <w:p w:rsidR="00B409C4" w:rsidRDefault="00B409C4" w:rsidP="00B409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7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sectPr w:rsidR="00B409C4" w:rsidSect="00090D8F">
      <w:pgSz w:w="11906" w:h="16838"/>
      <w:pgMar w:top="142" w:right="567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6283F"/>
    <w:multiLevelType w:val="multilevel"/>
    <w:tmpl w:val="656A1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034E8B"/>
    <w:multiLevelType w:val="hybridMultilevel"/>
    <w:tmpl w:val="00482026"/>
    <w:lvl w:ilvl="0" w:tplc="3234510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A380CAB"/>
    <w:multiLevelType w:val="multilevel"/>
    <w:tmpl w:val="7234A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5DB9"/>
    <w:rsid w:val="00011690"/>
    <w:rsid w:val="00012A28"/>
    <w:rsid w:val="000146EF"/>
    <w:rsid w:val="000231C7"/>
    <w:rsid w:val="00024678"/>
    <w:rsid w:val="00030D1E"/>
    <w:rsid w:val="00051495"/>
    <w:rsid w:val="00052B9D"/>
    <w:rsid w:val="000558B6"/>
    <w:rsid w:val="00055CDA"/>
    <w:rsid w:val="00064F6D"/>
    <w:rsid w:val="00081199"/>
    <w:rsid w:val="00081432"/>
    <w:rsid w:val="000900C7"/>
    <w:rsid w:val="00090D8F"/>
    <w:rsid w:val="00096415"/>
    <w:rsid w:val="000964B5"/>
    <w:rsid w:val="000A103D"/>
    <w:rsid w:val="000A534F"/>
    <w:rsid w:val="000B5100"/>
    <w:rsid w:val="000E0209"/>
    <w:rsid w:val="000F51FF"/>
    <w:rsid w:val="000F5B00"/>
    <w:rsid w:val="001065A9"/>
    <w:rsid w:val="001100D6"/>
    <w:rsid w:val="00141946"/>
    <w:rsid w:val="001519F7"/>
    <w:rsid w:val="00153006"/>
    <w:rsid w:val="001637D6"/>
    <w:rsid w:val="00167360"/>
    <w:rsid w:val="001821A0"/>
    <w:rsid w:val="00194C5D"/>
    <w:rsid w:val="001A51AF"/>
    <w:rsid w:val="001B4C0A"/>
    <w:rsid w:val="001C4040"/>
    <w:rsid w:val="001D0042"/>
    <w:rsid w:val="001D0DAA"/>
    <w:rsid w:val="001E4463"/>
    <w:rsid w:val="001F0407"/>
    <w:rsid w:val="00203EDC"/>
    <w:rsid w:val="00206933"/>
    <w:rsid w:val="00210AF9"/>
    <w:rsid w:val="00245FBC"/>
    <w:rsid w:val="00256E3C"/>
    <w:rsid w:val="00261E8E"/>
    <w:rsid w:val="002627F4"/>
    <w:rsid w:val="002651CF"/>
    <w:rsid w:val="00272EEF"/>
    <w:rsid w:val="002828AC"/>
    <w:rsid w:val="002952A5"/>
    <w:rsid w:val="002A6856"/>
    <w:rsid w:val="002B4D16"/>
    <w:rsid w:val="002C4EAA"/>
    <w:rsid w:val="002D3A17"/>
    <w:rsid w:val="002F2FA6"/>
    <w:rsid w:val="002F5418"/>
    <w:rsid w:val="00301725"/>
    <w:rsid w:val="00317A3E"/>
    <w:rsid w:val="003228C7"/>
    <w:rsid w:val="00330E66"/>
    <w:rsid w:val="00330E7D"/>
    <w:rsid w:val="00341B2A"/>
    <w:rsid w:val="00344CF9"/>
    <w:rsid w:val="00367611"/>
    <w:rsid w:val="00373ED6"/>
    <w:rsid w:val="00374E1B"/>
    <w:rsid w:val="003856CC"/>
    <w:rsid w:val="0039177E"/>
    <w:rsid w:val="003A31BC"/>
    <w:rsid w:val="003C13DF"/>
    <w:rsid w:val="003D2378"/>
    <w:rsid w:val="003E556B"/>
    <w:rsid w:val="003F5DB9"/>
    <w:rsid w:val="00416093"/>
    <w:rsid w:val="00417387"/>
    <w:rsid w:val="00432468"/>
    <w:rsid w:val="00443823"/>
    <w:rsid w:val="004438E6"/>
    <w:rsid w:val="0044405E"/>
    <w:rsid w:val="004507E7"/>
    <w:rsid w:val="00456FE5"/>
    <w:rsid w:val="00467888"/>
    <w:rsid w:val="00470A01"/>
    <w:rsid w:val="004741AB"/>
    <w:rsid w:val="00475D9B"/>
    <w:rsid w:val="004868A9"/>
    <w:rsid w:val="004975A2"/>
    <w:rsid w:val="004A1CA2"/>
    <w:rsid w:val="004A30F1"/>
    <w:rsid w:val="004C66FF"/>
    <w:rsid w:val="004D103D"/>
    <w:rsid w:val="004D6F28"/>
    <w:rsid w:val="004D79BF"/>
    <w:rsid w:val="004E32C0"/>
    <w:rsid w:val="004E3973"/>
    <w:rsid w:val="004E6323"/>
    <w:rsid w:val="004E673D"/>
    <w:rsid w:val="004F45AC"/>
    <w:rsid w:val="00502B92"/>
    <w:rsid w:val="0053516E"/>
    <w:rsid w:val="00536D55"/>
    <w:rsid w:val="005378F6"/>
    <w:rsid w:val="00547039"/>
    <w:rsid w:val="00550F54"/>
    <w:rsid w:val="00557F92"/>
    <w:rsid w:val="00574C7D"/>
    <w:rsid w:val="005961D2"/>
    <w:rsid w:val="00597871"/>
    <w:rsid w:val="005A389A"/>
    <w:rsid w:val="005B35A9"/>
    <w:rsid w:val="005B3D3C"/>
    <w:rsid w:val="005C4765"/>
    <w:rsid w:val="005C76E0"/>
    <w:rsid w:val="005C7E9D"/>
    <w:rsid w:val="005D4414"/>
    <w:rsid w:val="005E34C6"/>
    <w:rsid w:val="005F1C74"/>
    <w:rsid w:val="005F3FC7"/>
    <w:rsid w:val="00606E49"/>
    <w:rsid w:val="00616304"/>
    <w:rsid w:val="00625DDB"/>
    <w:rsid w:val="006334F0"/>
    <w:rsid w:val="006420DB"/>
    <w:rsid w:val="00660129"/>
    <w:rsid w:val="006602F8"/>
    <w:rsid w:val="00664385"/>
    <w:rsid w:val="006645CC"/>
    <w:rsid w:val="006700E8"/>
    <w:rsid w:val="006777F1"/>
    <w:rsid w:val="006A3184"/>
    <w:rsid w:val="006B2867"/>
    <w:rsid w:val="006B5332"/>
    <w:rsid w:val="006D5FDF"/>
    <w:rsid w:val="006E0244"/>
    <w:rsid w:val="006E4719"/>
    <w:rsid w:val="00702293"/>
    <w:rsid w:val="00721B44"/>
    <w:rsid w:val="007242DD"/>
    <w:rsid w:val="0073364C"/>
    <w:rsid w:val="00740BE9"/>
    <w:rsid w:val="00752B74"/>
    <w:rsid w:val="00770D46"/>
    <w:rsid w:val="007807C0"/>
    <w:rsid w:val="00781B86"/>
    <w:rsid w:val="00790382"/>
    <w:rsid w:val="007951AF"/>
    <w:rsid w:val="007A434E"/>
    <w:rsid w:val="007A6018"/>
    <w:rsid w:val="007B441E"/>
    <w:rsid w:val="007B6F7E"/>
    <w:rsid w:val="007E1AC4"/>
    <w:rsid w:val="007E4235"/>
    <w:rsid w:val="00816A70"/>
    <w:rsid w:val="00840355"/>
    <w:rsid w:val="00845566"/>
    <w:rsid w:val="0084581D"/>
    <w:rsid w:val="008523D5"/>
    <w:rsid w:val="00854C2B"/>
    <w:rsid w:val="008870C1"/>
    <w:rsid w:val="008A4310"/>
    <w:rsid w:val="008C6A08"/>
    <w:rsid w:val="008E17BE"/>
    <w:rsid w:val="008E454F"/>
    <w:rsid w:val="008E4F5D"/>
    <w:rsid w:val="00902E6F"/>
    <w:rsid w:val="00903653"/>
    <w:rsid w:val="00903A06"/>
    <w:rsid w:val="009048DC"/>
    <w:rsid w:val="0090531A"/>
    <w:rsid w:val="0090613C"/>
    <w:rsid w:val="009066FC"/>
    <w:rsid w:val="00936AA1"/>
    <w:rsid w:val="00941B1F"/>
    <w:rsid w:val="009450F1"/>
    <w:rsid w:val="009664F6"/>
    <w:rsid w:val="00974370"/>
    <w:rsid w:val="00975F63"/>
    <w:rsid w:val="00995C67"/>
    <w:rsid w:val="009B2273"/>
    <w:rsid w:val="009C0793"/>
    <w:rsid w:val="009E3408"/>
    <w:rsid w:val="009F4B15"/>
    <w:rsid w:val="00A51F86"/>
    <w:rsid w:val="00A66EA6"/>
    <w:rsid w:val="00A74462"/>
    <w:rsid w:val="00A744F1"/>
    <w:rsid w:val="00A8108A"/>
    <w:rsid w:val="00A87467"/>
    <w:rsid w:val="00A9368E"/>
    <w:rsid w:val="00AA1215"/>
    <w:rsid w:val="00AB5DE9"/>
    <w:rsid w:val="00AC0707"/>
    <w:rsid w:val="00AC561E"/>
    <w:rsid w:val="00AD1D41"/>
    <w:rsid w:val="00AD220E"/>
    <w:rsid w:val="00AD3676"/>
    <w:rsid w:val="00AE273A"/>
    <w:rsid w:val="00AF0F57"/>
    <w:rsid w:val="00AF7F19"/>
    <w:rsid w:val="00B01950"/>
    <w:rsid w:val="00B16A78"/>
    <w:rsid w:val="00B25863"/>
    <w:rsid w:val="00B366B5"/>
    <w:rsid w:val="00B409C4"/>
    <w:rsid w:val="00B4187A"/>
    <w:rsid w:val="00B51150"/>
    <w:rsid w:val="00B777AF"/>
    <w:rsid w:val="00B80624"/>
    <w:rsid w:val="00B816CD"/>
    <w:rsid w:val="00B877DF"/>
    <w:rsid w:val="00B87957"/>
    <w:rsid w:val="00B91A5C"/>
    <w:rsid w:val="00BA1F0D"/>
    <w:rsid w:val="00BA62ED"/>
    <w:rsid w:val="00BC3B2A"/>
    <w:rsid w:val="00BC40D2"/>
    <w:rsid w:val="00BC4446"/>
    <w:rsid w:val="00BD44BC"/>
    <w:rsid w:val="00BE5F3D"/>
    <w:rsid w:val="00BE6E28"/>
    <w:rsid w:val="00BF6DED"/>
    <w:rsid w:val="00C25E3D"/>
    <w:rsid w:val="00C4574E"/>
    <w:rsid w:val="00C63184"/>
    <w:rsid w:val="00C67040"/>
    <w:rsid w:val="00C76C1E"/>
    <w:rsid w:val="00C83AB4"/>
    <w:rsid w:val="00C83E18"/>
    <w:rsid w:val="00CA29D5"/>
    <w:rsid w:val="00CB2B6C"/>
    <w:rsid w:val="00CD119A"/>
    <w:rsid w:val="00CE023C"/>
    <w:rsid w:val="00CF2E27"/>
    <w:rsid w:val="00CF7D0C"/>
    <w:rsid w:val="00D01F56"/>
    <w:rsid w:val="00D1525E"/>
    <w:rsid w:val="00D20295"/>
    <w:rsid w:val="00D32552"/>
    <w:rsid w:val="00D3769F"/>
    <w:rsid w:val="00D5305E"/>
    <w:rsid w:val="00D57490"/>
    <w:rsid w:val="00D86128"/>
    <w:rsid w:val="00D90CB5"/>
    <w:rsid w:val="00D929A8"/>
    <w:rsid w:val="00D93B09"/>
    <w:rsid w:val="00DA1D4E"/>
    <w:rsid w:val="00DA7CB7"/>
    <w:rsid w:val="00DA7FF8"/>
    <w:rsid w:val="00DB2829"/>
    <w:rsid w:val="00DB7196"/>
    <w:rsid w:val="00DB7484"/>
    <w:rsid w:val="00DD10DD"/>
    <w:rsid w:val="00DE2C77"/>
    <w:rsid w:val="00DF5BE8"/>
    <w:rsid w:val="00DF660B"/>
    <w:rsid w:val="00E03EF2"/>
    <w:rsid w:val="00E05A5D"/>
    <w:rsid w:val="00E067E0"/>
    <w:rsid w:val="00E15212"/>
    <w:rsid w:val="00E164E4"/>
    <w:rsid w:val="00E352E1"/>
    <w:rsid w:val="00E44D6E"/>
    <w:rsid w:val="00E46143"/>
    <w:rsid w:val="00E57B12"/>
    <w:rsid w:val="00E6260A"/>
    <w:rsid w:val="00E662CD"/>
    <w:rsid w:val="00E725EF"/>
    <w:rsid w:val="00E87AD5"/>
    <w:rsid w:val="00E9071E"/>
    <w:rsid w:val="00EA2187"/>
    <w:rsid w:val="00EA7CD4"/>
    <w:rsid w:val="00ED296C"/>
    <w:rsid w:val="00EF0FBB"/>
    <w:rsid w:val="00EF661B"/>
    <w:rsid w:val="00F16239"/>
    <w:rsid w:val="00F3305B"/>
    <w:rsid w:val="00F41878"/>
    <w:rsid w:val="00F41BFA"/>
    <w:rsid w:val="00F515CC"/>
    <w:rsid w:val="00F5428E"/>
    <w:rsid w:val="00F61118"/>
    <w:rsid w:val="00F77868"/>
    <w:rsid w:val="00F81ADC"/>
    <w:rsid w:val="00FA01B4"/>
    <w:rsid w:val="00FA4416"/>
    <w:rsid w:val="00FB2A34"/>
    <w:rsid w:val="00FD01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F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260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E2C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E2C7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260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E2C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E2C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5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144624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26</cp:revision>
  <cp:lastPrinted>2023-12-20T05:52:00Z</cp:lastPrinted>
  <dcterms:created xsi:type="dcterms:W3CDTF">2021-07-23T08:08:00Z</dcterms:created>
  <dcterms:modified xsi:type="dcterms:W3CDTF">2024-02-16T08:31:00Z</dcterms:modified>
</cp:coreProperties>
</file>